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 ЧЕРЕМУШИНСКОГО СЕЛЬСОВЕТА</w:t>
      </w:r>
    </w:p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КАРАТУЗСКОГО РАЙОНА </w:t>
      </w:r>
    </w:p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24239" w:rsidRDefault="00424239" w:rsidP="0042423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239" w:rsidRDefault="005E2AB2" w:rsidP="0042423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14.07</w:t>
      </w:r>
      <w:r w:rsidR="00424239">
        <w:rPr>
          <w:rFonts w:ascii="Times New Roman" w:eastAsia="Times New Roman" w:hAnsi="Times New Roman"/>
          <w:sz w:val="28"/>
          <w:szCs w:val="28"/>
        </w:rPr>
        <w:t xml:space="preserve">.2017                                       с. Черемушка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№ 5</w:t>
      </w:r>
      <w:r w:rsidR="00424239">
        <w:rPr>
          <w:rFonts w:ascii="Times New Roman" w:eastAsia="Times New Roman" w:hAnsi="Times New Roman"/>
          <w:sz w:val="28"/>
          <w:szCs w:val="28"/>
        </w:rPr>
        <w:t>5-П</w:t>
      </w:r>
    </w:p>
    <w:p w:rsidR="00424239" w:rsidRDefault="00424239" w:rsidP="005E2AB2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</w:p>
    <w:p w:rsidR="00424239" w:rsidRPr="005E2AB2" w:rsidRDefault="00424239" w:rsidP="005E2A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«О внесении изменений в постановление администрации</w:t>
      </w:r>
      <w:r w:rsidR="00722772">
        <w:rPr>
          <w:rFonts w:ascii="Times New Roman" w:eastAsia="Times New Roman" w:hAnsi="Times New Roman"/>
          <w:sz w:val="28"/>
          <w:szCs w:val="28"/>
        </w:rPr>
        <w:t xml:space="preserve"> Черемушинского сельсовета от 23.04.2014 №</w:t>
      </w:r>
      <w:r w:rsidR="00F83EE0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22772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-П «</w:t>
      </w:r>
      <w:r w:rsidR="00F83EE0">
        <w:rPr>
          <w:rFonts w:ascii="Times New Roman" w:eastAsia="Times New Roman" w:hAnsi="Times New Roman"/>
          <w:sz w:val="28"/>
          <w:szCs w:val="28"/>
        </w:rPr>
        <w:t xml:space="preserve"> </w:t>
      </w:r>
      <w:r w:rsidR="00722772">
        <w:rPr>
          <w:rFonts w:ascii="Times New Roman" w:hAnsi="Times New Roman"/>
          <w:sz w:val="28"/>
          <w:szCs w:val="28"/>
        </w:rPr>
        <w:t>Об утверждении  Положения о порядке  проведения конкурса на замещение вакантной должности муниципальной  службы</w:t>
      </w:r>
      <w:r>
        <w:rPr>
          <w:rFonts w:ascii="Times New Roman" w:hAnsi="Times New Roman"/>
          <w:sz w:val="28"/>
          <w:szCs w:val="28"/>
        </w:rPr>
        <w:t>»</w:t>
      </w:r>
    </w:p>
    <w:p w:rsidR="00424239" w:rsidRDefault="00424239" w:rsidP="00424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 администрации  Черемушинского сельсовета от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22772">
        <w:rPr>
          <w:rFonts w:ascii="Times New Roman" w:eastAsia="Times New Roman" w:hAnsi="Times New Roman"/>
          <w:sz w:val="28"/>
          <w:szCs w:val="28"/>
        </w:rPr>
        <w:t>23.04.2014 №23-П «</w:t>
      </w:r>
      <w:r w:rsidR="00722772">
        <w:rPr>
          <w:rFonts w:ascii="Times New Roman" w:hAnsi="Times New Roman"/>
          <w:sz w:val="28"/>
          <w:szCs w:val="28"/>
        </w:rPr>
        <w:t xml:space="preserve">Об утверждении  Положения о порядке  проведения конкурса на замещение вакантной должности муниципальной  службы» </w:t>
      </w:r>
      <w:r>
        <w:rPr>
          <w:rFonts w:ascii="Times New Roman" w:hAnsi="Times New Roman"/>
          <w:sz w:val="28"/>
          <w:szCs w:val="28"/>
        </w:rPr>
        <w:t>в соответс</w:t>
      </w:r>
      <w:r w:rsidR="00913C85">
        <w:rPr>
          <w:rFonts w:ascii="Times New Roman" w:hAnsi="Times New Roman"/>
          <w:sz w:val="28"/>
          <w:szCs w:val="28"/>
        </w:rPr>
        <w:t>твие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  Черемушинского сельсовета Каратузского района Красноярского края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424239" w:rsidRDefault="00424239" w:rsidP="00424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>постановление от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13C85">
        <w:rPr>
          <w:rFonts w:ascii="Times New Roman" w:eastAsia="Times New Roman" w:hAnsi="Times New Roman"/>
          <w:sz w:val="28"/>
          <w:szCs w:val="28"/>
        </w:rPr>
        <w:t>23.04.2014  № 23</w:t>
      </w:r>
      <w:r>
        <w:rPr>
          <w:rFonts w:ascii="Times New Roman" w:eastAsia="Times New Roman" w:hAnsi="Times New Roman"/>
          <w:sz w:val="28"/>
          <w:szCs w:val="28"/>
        </w:rPr>
        <w:t>-П «</w:t>
      </w:r>
      <w:r w:rsidR="00913C85">
        <w:rPr>
          <w:rFonts w:ascii="Times New Roman" w:hAnsi="Times New Roman"/>
          <w:sz w:val="28"/>
          <w:szCs w:val="28"/>
        </w:rPr>
        <w:t>Об утверждении Положения о порядке  проведения конкурса на замещение вакантной должности муниципальной  службы</w:t>
      </w:r>
      <w:r>
        <w:rPr>
          <w:rFonts w:ascii="Times New Roman" w:hAnsi="Times New Roman"/>
          <w:sz w:val="28"/>
          <w:szCs w:val="28"/>
        </w:rPr>
        <w:t>»:</w:t>
      </w:r>
    </w:p>
    <w:p w:rsidR="00DF1E9A" w:rsidRDefault="00424239" w:rsidP="00424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 </w:t>
      </w:r>
      <w:r w:rsidR="00913C85">
        <w:rPr>
          <w:rFonts w:ascii="Times New Roman" w:hAnsi="Times New Roman"/>
          <w:sz w:val="28"/>
          <w:szCs w:val="28"/>
        </w:rPr>
        <w:t xml:space="preserve">Положении о порядке  проведения конкурса на замещение вакантной должности муниципальной  службы </w:t>
      </w:r>
      <w:r>
        <w:rPr>
          <w:rFonts w:ascii="Times New Roman" w:hAnsi="Times New Roman"/>
          <w:sz w:val="28"/>
          <w:szCs w:val="28"/>
        </w:rPr>
        <w:t>:</w:t>
      </w:r>
      <w:r w:rsidR="00913C85">
        <w:rPr>
          <w:rFonts w:ascii="Times New Roman" w:hAnsi="Times New Roman"/>
          <w:sz w:val="28"/>
          <w:szCs w:val="28"/>
        </w:rPr>
        <w:t xml:space="preserve"> </w:t>
      </w:r>
    </w:p>
    <w:p w:rsidR="00424239" w:rsidRDefault="00DF1E9A" w:rsidP="00DF1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3C85">
        <w:rPr>
          <w:rFonts w:ascii="Times New Roman" w:hAnsi="Times New Roman"/>
          <w:sz w:val="28"/>
          <w:szCs w:val="28"/>
        </w:rPr>
        <w:t xml:space="preserve">п. 3.4 </w:t>
      </w:r>
      <w:r>
        <w:rPr>
          <w:rFonts w:ascii="Times New Roman" w:hAnsi="Times New Roman"/>
          <w:sz w:val="28"/>
          <w:szCs w:val="28"/>
        </w:rPr>
        <w:t>«</w:t>
      </w:r>
      <w:r w:rsidR="00913C85">
        <w:rPr>
          <w:rFonts w:ascii="Times New Roman" w:hAnsi="Times New Roman"/>
          <w:sz w:val="28"/>
          <w:szCs w:val="28"/>
        </w:rPr>
        <w:t>Прием и регистрация документов, проверка их на соответствие требовани</w:t>
      </w:r>
      <w:r>
        <w:rPr>
          <w:rFonts w:ascii="Times New Roman" w:hAnsi="Times New Roman"/>
          <w:sz w:val="28"/>
          <w:szCs w:val="28"/>
        </w:rPr>
        <w:t>ям действующего законодательства и настоящего Положения осуществляется секретарем конкурсной комиссии, а в его отсутствие</w:t>
      </w:r>
      <w:r w:rsidR="009D5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одним из членов конкурсной комиссии»</w:t>
      </w:r>
      <w:r w:rsidR="00424239">
        <w:rPr>
          <w:rFonts w:ascii="Times New Roman" w:hAnsi="Times New Roman" w:cs="Times New Roman"/>
          <w:sz w:val="28"/>
          <w:szCs w:val="28"/>
        </w:rPr>
        <w:t xml:space="preserve"> </w:t>
      </w:r>
      <w:r w:rsidR="0042423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F1E9A" w:rsidRDefault="00DF1E9A" w:rsidP="00DF1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п. 3.4 «Прием и регистрация документов, проверка их на соответствие требованиям действующего законодательства и настоящего Положения осуществляется секретарем конкурсной комиссии</w:t>
      </w:r>
      <w:r w:rsidR="009D5B78">
        <w:rPr>
          <w:rFonts w:ascii="Times New Roman" w:hAnsi="Times New Roman"/>
          <w:sz w:val="28"/>
          <w:szCs w:val="28"/>
        </w:rPr>
        <w:t xml:space="preserve"> в течение</w:t>
      </w:r>
      <w:r>
        <w:rPr>
          <w:rFonts w:ascii="Times New Roman" w:hAnsi="Times New Roman"/>
          <w:sz w:val="28"/>
          <w:szCs w:val="28"/>
        </w:rPr>
        <w:t xml:space="preserve"> 3 рабочих дней, а в его отсутствие</w:t>
      </w:r>
      <w:r w:rsidR="009D5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одним из членов конкурсной комиссии»</w:t>
      </w:r>
    </w:p>
    <w:p w:rsidR="00DF1E9A" w:rsidRDefault="009D5B78" w:rsidP="00DF1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1E9A">
        <w:rPr>
          <w:rFonts w:ascii="Times New Roman" w:hAnsi="Times New Roman"/>
          <w:sz w:val="28"/>
          <w:szCs w:val="28"/>
        </w:rPr>
        <w:t xml:space="preserve"> п. 3.7  </w:t>
      </w:r>
      <w:r>
        <w:rPr>
          <w:rFonts w:ascii="Times New Roman" w:hAnsi="Times New Roman"/>
          <w:sz w:val="28"/>
          <w:szCs w:val="28"/>
        </w:rPr>
        <w:t>«</w:t>
      </w:r>
      <w:r w:rsidR="00DF1E9A">
        <w:rPr>
          <w:rFonts w:ascii="Times New Roman" w:hAnsi="Times New Roman"/>
          <w:sz w:val="28"/>
          <w:szCs w:val="28"/>
        </w:rPr>
        <w:t>Указанный гражданин информируется в письменной форме о причинах отказа в участии в конкурсе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24239" w:rsidRPr="005E2AB2" w:rsidRDefault="009D5B78" w:rsidP="005E2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п. 3.7  «Указанный гражданин в течении 3 рабочих дней  информируется в письменной форме о причинах отказа в участии в конкурсе»</w:t>
      </w:r>
    </w:p>
    <w:p w:rsidR="00424239" w:rsidRDefault="00424239" w:rsidP="0042423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 Постановление вступает в силу со дня его официального опубликования в местной  газете «Сельская  жизнь»</w:t>
      </w:r>
    </w:p>
    <w:p w:rsidR="005E2AB2" w:rsidRDefault="00424239" w:rsidP="005E2AB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24239" w:rsidRPr="005E2AB2" w:rsidRDefault="00424239" w:rsidP="005E2AB2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424239" w:rsidRDefault="00424239" w:rsidP="005E2A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Черемушинского  сельсовета                                               Е.Н. Алаева</w:t>
      </w:r>
    </w:p>
    <w:p w:rsidR="00424239" w:rsidRDefault="00424239" w:rsidP="005E2A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</w:p>
    <w:p w:rsidR="00424239" w:rsidRDefault="00424239" w:rsidP="005E2AB2">
      <w:pPr>
        <w:spacing w:after="0"/>
      </w:pPr>
    </w:p>
    <w:p w:rsidR="00E21BE3" w:rsidRDefault="00E21BE3" w:rsidP="005E2AB2">
      <w:pPr>
        <w:spacing w:after="0"/>
      </w:pPr>
    </w:p>
    <w:sectPr w:rsidR="00E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D2"/>
    <w:rsid w:val="000B198F"/>
    <w:rsid w:val="00424239"/>
    <w:rsid w:val="005E2AB2"/>
    <w:rsid w:val="00722772"/>
    <w:rsid w:val="00913C85"/>
    <w:rsid w:val="009D5B78"/>
    <w:rsid w:val="00DF1E9A"/>
    <w:rsid w:val="00E21BE3"/>
    <w:rsid w:val="00F83EE0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242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24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5072-B1CA-4366-8E42-ADBE2FAE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2017-07-14T07:35:00Z</cp:lastPrinted>
  <dcterms:created xsi:type="dcterms:W3CDTF">2017-07-07T04:08:00Z</dcterms:created>
  <dcterms:modified xsi:type="dcterms:W3CDTF">2017-08-02T03:22:00Z</dcterms:modified>
</cp:coreProperties>
</file>